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EE34D" w14:textId="77777777" w:rsidR="00124D2E" w:rsidRDefault="00124D2E" w:rsidP="00124D2E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Подаци о подносиоцу захтјева </w:t>
      </w:r>
    </w:p>
    <w:p w14:paraId="6D6C490A" w14:textId="137D0081" w:rsidR="00124D2E" w:rsidRPr="00124D2E" w:rsidRDefault="00124D2E" w:rsidP="00124D2E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6E3B050F" w14:textId="77777777" w:rsidR="00124D2E" w:rsidRDefault="00124D2E" w:rsidP="00124D2E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693DF72C" w14:textId="77777777" w:rsidR="00124D2E" w:rsidRDefault="00124D2E" w:rsidP="00124D2E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09405464" w14:textId="77777777" w:rsidR="00124D2E" w:rsidRDefault="00124D2E" w:rsidP="00124D2E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03F2280B" w14:textId="77777777" w:rsidR="00124D2E" w:rsidRDefault="00124D2E" w:rsidP="00124D2E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7BF6EBCF" w14:textId="77777777" w:rsidR="00124D2E" w:rsidRDefault="00124D2E" w:rsidP="00124D2E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4AC15EC8" w14:textId="77777777" w:rsidR="00124D2E" w:rsidRDefault="00124D2E" w:rsidP="00124D2E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775DFEC9" w14:textId="77777777" w:rsidR="00124D2E" w:rsidRDefault="00124D2E" w:rsidP="00124D2E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Број ЛК и мјесто издавања, односно ПИБ или ЈИБ</w:t>
      </w:r>
    </w:p>
    <w:p w14:paraId="6C0466F1" w14:textId="77777777" w:rsidR="00124D2E" w:rsidRDefault="00124D2E" w:rsidP="00124D2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7FEE2A8D" w14:textId="77777777" w:rsidR="00124D2E" w:rsidRDefault="00124D2E" w:rsidP="00124D2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Број:</w:t>
      </w:r>
    </w:p>
    <w:p w14:paraId="6EE35EED" w14:textId="77777777" w:rsidR="00124D2E" w:rsidRDefault="00124D2E" w:rsidP="00124D2E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3D9A24F6" w14:textId="73D9060B" w:rsidR="00124D2E" w:rsidRPr="00124D2E" w:rsidRDefault="00124D2E" w:rsidP="00124D2E">
      <w:pPr>
        <w:spacing w:line="240" w:lineRule="auto"/>
        <w:rPr>
          <w:rFonts w:ascii="Arial" w:hAnsi="Arial" w:cs="Arial"/>
          <w:b/>
          <w:bCs/>
          <w:sz w:val="20"/>
          <w:lang w:val="sr-Latn-RS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Датум:                                                               </w:t>
      </w:r>
    </w:p>
    <w:p w14:paraId="5D88D253" w14:textId="77777777" w:rsidR="00124D2E" w:rsidRDefault="00124D2E" w:rsidP="00124D2E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  <w:szCs w:val="20"/>
          <w:lang w:val="sr-Cyrl-CS"/>
        </w:rPr>
        <w:t>ОДС "Електро-Бијељина"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CS"/>
        </w:rPr>
        <w:t xml:space="preserve"> 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64F995A3" w14:textId="77777777" w:rsidR="00124D2E" w:rsidRDefault="00124D2E" w:rsidP="00124D2E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3A9B5EE6" w14:textId="67C9CE5A" w:rsidR="00124D2E" w:rsidRPr="00124D2E" w:rsidRDefault="00124D2E" w:rsidP="00124D2E">
      <w:pPr>
        <w:spacing w:line="240" w:lineRule="auto"/>
        <w:ind w:left="4320"/>
        <w:rPr>
          <w:rFonts w:ascii="Arial" w:hAnsi="Arial" w:cs="Arial"/>
          <w:b/>
          <w:bCs/>
          <w:sz w:val="20"/>
          <w:lang w:val="sr-Latn-RS"/>
        </w:rPr>
      </w:pPr>
      <w:r>
        <w:rPr>
          <w:rFonts w:ascii="Arial" w:hAnsi="Arial" w:cs="Arial"/>
          <w:b/>
          <w:bCs/>
          <w:sz w:val="20"/>
          <w:lang w:val="sr-Cyrl-BA"/>
        </w:rPr>
        <w:t>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____________________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0"/>
        <w:gridCol w:w="1288"/>
        <w:gridCol w:w="360"/>
        <w:gridCol w:w="5162"/>
      </w:tblGrid>
      <w:tr w:rsidR="00124D2E" w14:paraId="2F323F52" w14:textId="77777777" w:rsidTr="005E2BB4">
        <w:trPr>
          <w:cantSplit/>
        </w:trPr>
        <w:tc>
          <w:tcPr>
            <w:tcW w:w="9348" w:type="dxa"/>
            <w:gridSpan w:val="5"/>
          </w:tcPr>
          <w:p w14:paraId="6E863F2B" w14:textId="77777777" w:rsidR="00124D2E" w:rsidRDefault="00124D2E" w:rsidP="005E2BB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124D2E" w14:paraId="547536EC" w14:textId="77777777" w:rsidTr="005E2BB4">
        <w:trPr>
          <w:cantSplit/>
        </w:trPr>
        <w:tc>
          <w:tcPr>
            <w:tcW w:w="9348" w:type="dxa"/>
            <w:gridSpan w:val="5"/>
          </w:tcPr>
          <w:p w14:paraId="35B3F971" w14:textId="77777777" w:rsidR="00124D2E" w:rsidRDefault="00124D2E" w:rsidP="005E2B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 xml:space="preserve">за издавање електроенергетске сагласности за привремене објекте </w:t>
            </w:r>
          </w:p>
        </w:tc>
      </w:tr>
      <w:tr w:rsidR="00124D2E" w14:paraId="461B010F" w14:textId="77777777" w:rsidTr="005E2BB4">
        <w:trPr>
          <w:cantSplit/>
        </w:trPr>
        <w:tc>
          <w:tcPr>
            <w:tcW w:w="9348" w:type="dxa"/>
            <w:gridSpan w:val="5"/>
          </w:tcPr>
          <w:p w14:paraId="2FC8D187" w14:textId="77777777" w:rsidR="00124D2E" w:rsidRDefault="00124D2E" w:rsidP="005E2B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и градилишта</w:t>
            </w:r>
          </w:p>
        </w:tc>
      </w:tr>
      <w:tr w:rsidR="00124D2E" w14:paraId="26F5CB43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2B62C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9852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Намјена објекта:</w:t>
            </w:r>
          </w:p>
        </w:tc>
      </w:tr>
      <w:tr w:rsidR="00124D2E" w14:paraId="4831C3C8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3959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0FA4CA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    а)  привремени објекат             б)  градилиште</w:t>
            </w:r>
          </w:p>
        </w:tc>
      </w:tr>
      <w:tr w:rsidR="00124D2E" w14:paraId="5006808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30A6CC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7BC377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Категорија потрошње:</w:t>
            </w:r>
          </w:p>
        </w:tc>
      </w:tr>
      <w:tr w:rsidR="00124D2E" w14:paraId="63D2BAF2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7D7BC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027F1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    а)  домаћинство                         б)  остала потрошња</w:t>
            </w:r>
          </w:p>
        </w:tc>
      </w:tr>
      <w:tr w:rsidR="00124D2E" w14:paraId="114C085C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AC03D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8DB456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124D2E" w14:paraId="39062082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E95EFB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3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ED9E73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Локација објекта (адреса)</w:t>
            </w:r>
          </w:p>
        </w:tc>
        <w:tc>
          <w:tcPr>
            <w:tcW w:w="55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E45E6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30"/>
              </w:rPr>
            </w:pPr>
          </w:p>
        </w:tc>
      </w:tr>
      <w:tr w:rsidR="00124D2E" w14:paraId="484480D7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19F092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3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2EE69B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Дјелатност, намјена објекта</w:t>
            </w:r>
          </w:p>
        </w:tc>
        <w:tc>
          <w:tcPr>
            <w:tcW w:w="55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51B2C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124D2E" w14:paraId="10BE0DD8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F9E50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390D3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Електроенергетски услови:</w:t>
            </w:r>
          </w:p>
        </w:tc>
      </w:tr>
      <w:tr w:rsidR="00124D2E" w14:paraId="089F62C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25D6E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3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B362E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Инст./вршна снага за објекат</w:t>
            </w:r>
          </w:p>
        </w:tc>
        <w:tc>
          <w:tcPr>
            <w:tcW w:w="55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E5BD64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124D2E" w14:paraId="28ADA33D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9CF74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3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C86B93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Вријеме трајања прикључења</w:t>
            </w:r>
          </w:p>
        </w:tc>
        <w:tc>
          <w:tcPr>
            <w:tcW w:w="552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D3CEB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124D2E" w14:paraId="058F9189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5C1874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2E3F1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Технички подаци:</w:t>
            </w:r>
          </w:p>
        </w:tc>
      </w:tr>
      <w:tr w:rsidR="00124D2E" w14:paraId="6307FA3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CEE75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3.1</w:t>
            </w:r>
          </w:p>
        </w:tc>
        <w:tc>
          <w:tcPr>
            <w:tcW w:w="37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8E0C1C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Захтијевано мјесто прикључења</w:t>
            </w:r>
          </w:p>
        </w:tc>
        <w:tc>
          <w:tcPr>
            <w:tcW w:w="51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7372CD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8"/>
              </w:rPr>
            </w:pPr>
          </w:p>
        </w:tc>
      </w:tr>
      <w:tr w:rsidR="00124D2E" w14:paraId="4C3BF9B0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16DE5B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3.2</w:t>
            </w:r>
          </w:p>
        </w:tc>
        <w:tc>
          <w:tcPr>
            <w:tcW w:w="37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D22C0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Захтијевани начин напајања</w:t>
            </w:r>
          </w:p>
          <w:p w14:paraId="5C0AE37C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(надз./подз.,  троф./моноф.)</w:t>
            </w:r>
          </w:p>
        </w:tc>
        <w:tc>
          <w:tcPr>
            <w:tcW w:w="51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5EDA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124D2E" w14:paraId="309AD06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6A7BC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DA61F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Напомена:</w:t>
            </w:r>
          </w:p>
        </w:tc>
      </w:tr>
      <w:tr w:rsidR="00124D2E" w14:paraId="5B203B29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9AA6D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4BFB7A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0EFB5608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  <w:tr w:rsidR="00124D2E" w14:paraId="5A60B4F9" w14:textId="77777777" w:rsidTr="005E2BB4">
        <w:trPr>
          <w:cantSplit/>
          <w:trHeight w:val="257"/>
        </w:trPr>
        <w:tc>
          <w:tcPr>
            <w:tcW w:w="2538" w:type="dxa"/>
            <w:gridSpan w:val="2"/>
          </w:tcPr>
          <w:p w14:paraId="407810C0" w14:textId="35F420B8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10" w:type="dxa"/>
            <w:gridSpan w:val="3"/>
          </w:tcPr>
          <w:p w14:paraId="5927792E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124D2E" w14:paraId="16BD7B82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4B0B9770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Број личне карте и лична карта на увид</w:t>
            </w:r>
          </w:p>
        </w:tc>
      </w:tr>
      <w:tr w:rsidR="00124D2E" w14:paraId="3F949BD3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7E37D934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Матични подаци за правно лице</w:t>
            </w:r>
          </w:p>
        </w:tc>
      </w:tr>
      <w:tr w:rsidR="00124D2E" w14:paraId="57F823B1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432AB1EA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одобрења за грађење</w:t>
            </w:r>
          </w:p>
        </w:tc>
      </w:tr>
      <w:tr w:rsidR="00124D2E" w14:paraId="30DD56AA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657E144A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одобрења за постављање привр. објекта</w:t>
            </w:r>
          </w:p>
        </w:tc>
      </w:tr>
      <w:tr w:rsidR="00124D2E" w14:paraId="190FE79A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3652944C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Атест,  једн. шема, одјава град. ормара са ранијег градилишта</w:t>
            </w:r>
          </w:p>
        </w:tc>
      </w:tr>
      <w:tr w:rsidR="00124D2E" w14:paraId="0B5FE2E4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1234B712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Доказ о уплати за сагласност</w:t>
            </w:r>
          </w:p>
        </w:tc>
      </w:tr>
      <w:tr w:rsidR="00124D2E" w14:paraId="48188448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789004E4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</w:t>
            </w:r>
          </w:p>
        </w:tc>
      </w:tr>
      <w:tr w:rsidR="00124D2E" w14:paraId="255E66EF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6F9795E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Потпис подносиоца захтјева</w:t>
            </w:r>
          </w:p>
        </w:tc>
      </w:tr>
      <w:tr w:rsidR="00124D2E" w14:paraId="51BC65A5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319F924D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124D2E" w14:paraId="2A0E3F1B" w14:textId="77777777" w:rsidTr="005E2BB4">
        <w:trPr>
          <w:cantSplit/>
          <w:trHeight w:val="257"/>
        </w:trPr>
        <w:tc>
          <w:tcPr>
            <w:tcW w:w="9348" w:type="dxa"/>
            <w:gridSpan w:val="5"/>
          </w:tcPr>
          <w:p w14:paraId="43944455" w14:textId="77777777" w:rsidR="00124D2E" w:rsidRDefault="00124D2E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</w:t>
            </w:r>
            <w:r>
              <w:sym w:font="Wingdings" w:char="F03F"/>
            </w:r>
            <w:r>
              <w:rPr>
                <w:rFonts w:ascii="Arial" w:hAnsi="Arial" w:cs="Arial"/>
                <w:szCs w:val="18"/>
                <w:lang w:val="sr-Cyrl-CS"/>
              </w:rPr>
              <w:t>________________________</w:t>
            </w:r>
          </w:p>
        </w:tc>
      </w:tr>
    </w:tbl>
    <w:p w14:paraId="60C4798B" w14:textId="77777777" w:rsidR="00DA1849" w:rsidRDefault="00DA1849" w:rsidP="00124D2E"/>
    <w:sectPr w:rsidR="00DA1849" w:rsidSect="00124D2E">
      <w:footerReference w:type="default" r:id="rId6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36F99" w14:textId="77777777" w:rsidR="00E16507" w:rsidRDefault="00E16507" w:rsidP="00124D2E">
      <w:pPr>
        <w:spacing w:line="240" w:lineRule="auto"/>
      </w:pPr>
      <w:r>
        <w:separator/>
      </w:r>
    </w:p>
  </w:endnote>
  <w:endnote w:type="continuationSeparator" w:id="0">
    <w:p w14:paraId="225B9404" w14:textId="77777777" w:rsidR="00E16507" w:rsidRDefault="00E16507" w:rsidP="00124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E8BB" w14:textId="77777777" w:rsidR="00124D2E" w:rsidRDefault="00124D2E" w:rsidP="00124D2E">
    <w:pPr>
      <w:spacing w:line="240" w:lineRule="auto"/>
      <w:jc w:val="left"/>
      <w:rPr>
        <w:rFonts w:ascii="Arial" w:hAnsi="Arial" w:cs="Arial"/>
        <w:sz w:val="20"/>
        <w:lang w:val="sr-Cyrl-CS"/>
      </w:rPr>
    </w:pPr>
    <w:r>
      <w:rPr>
        <w:rFonts w:ascii="Arial" w:hAnsi="Arial" w:cs="Arial"/>
        <w:sz w:val="20"/>
        <w:lang w:val="sr-Cyrl-CS"/>
      </w:rPr>
      <w:t>ЕБФ 262/П19-07/20</w:t>
    </w:r>
    <w:r>
      <w:rPr>
        <w:rFonts w:ascii="Arial" w:hAnsi="Arial" w:cs="Arial"/>
        <w:sz w:val="20"/>
        <w:lang w:val="sr-Cyrl-RS"/>
      </w:rPr>
      <w:t>26</w:t>
    </w:r>
  </w:p>
  <w:p w14:paraId="6CE15D53" w14:textId="77777777" w:rsidR="00124D2E" w:rsidRDefault="00124D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B9A9C" w14:textId="77777777" w:rsidR="00E16507" w:rsidRDefault="00E16507" w:rsidP="00124D2E">
      <w:pPr>
        <w:spacing w:line="240" w:lineRule="auto"/>
      </w:pPr>
      <w:r>
        <w:separator/>
      </w:r>
    </w:p>
  </w:footnote>
  <w:footnote w:type="continuationSeparator" w:id="0">
    <w:p w14:paraId="163B5855" w14:textId="77777777" w:rsidR="00E16507" w:rsidRDefault="00E16507" w:rsidP="00124D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2E"/>
    <w:rsid w:val="00124D2E"/>
    <w:rsid w:val="00786A63"/>
    <w:rsid w:val="00DA1849"/>
    <w:rsid w:val="00E1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99338"/>
  <w15:chartTrackingRefBased/>
  <w15:docId w15:val="{89F0A484-D946-4B76-B0E6-0AA6A892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D2E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D2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D2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D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D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D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D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D2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D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D2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D2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D2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D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D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D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D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D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D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D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D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D2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D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D2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D2E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D2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D2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24D2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D2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2026-09-20T12:57:00Z</dcterms:created>
  <dcterms:modified xsi:type="dcterms:W3CDTF">2026-09-20T13:02:00Z</dcterms:modified>
</cp:coreProperties>
</file>